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A0" w:rsidRPr="00F70DA0" w:rsidRDefault="00F5339E" w:rsidP="00F70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2FA">
        <w:rPr>
          <w:rFonts w:ascii="Times New Roman" w:hAnsi="Times New Roman" w:cs="Times New Roman"/>
          <w:b/>
          <w:sz w:val="28"/>
          <w:szCs w:val="28"/>
        </w:rPr>
        <w:t>Итоги</w:t>
      </w:r>
      <w:r w:rsidRPr="00F533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0DA0" w:rsidRPr="00F70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конкурса</w:t>
      </w:r>
      <w:r w:rsidR="00F70DA0" w:rsidRPr="00F70D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творческих работ обучающихся</w:t>
      </w:r>
    </w:p>
    <w:p w:rsidR="00F70DA0" w:rsidRPr="00F70DA0" w:rsidRDefault="00F70DA0" w:rsidP="00F70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D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педагогических работников «Холокост. Мысли вслух», в рамках международного конкурса «Холокост: память и предупреждение».</w:t>
      </w:r>
    </w:p>
    <w:p w:rsidR="009D72DE" w:rsidRDefault="009D72DE" w:rsidP="00107B1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13A4" w:rsidRDefault="00107B14" w:rsidP="00107B1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3A4">
        <w:rPr>
          <w:rFonts w:ascii="Times New Roman" w:eastAsia="Calibri" w:hAnsi="Times New Roman" w:cs="Times New Roman"/>
          <w:b/>
          <w:sz w:val="28"/>
          <w:szCs w:val="28"/>
        </w:rPr>
        <w:t>Победители</w:t>
      </w:r>
      <w:r w:rsidRPr="00107B14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конкурса: </w:t>
      </w:r>
    </w:p>
    <w:p w:rsidR="00107B14" w:rsidRPr="00107B14" w:rsidRDefault="00107B14" w:rsidP="00107B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14">
        <w:rPr>
          <w:rFonts w:ascii="Times New Roman" w:eastAsia="Calibri" w:hAnsi="Times New Roman" w:cs="Times New Roman"/>
          <w:b/>
          <w:sz w:val="28"/>
          <w:szCs w:val="28"/>
        </w:rPr>
        <w:t>в номинации «Изобразительное искусство»: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07B14">
        <w:rPr>
          <w:rFonts w:ascii="Times New Roman" w:eastAsia="Calibri" w:hAnsi="Times New Roman" w:cs="Times New Roman"/>
          <w:sz w:val="28"/>
          <w:szCs w:val="28"/>
        </w:rPr>
        <w:t>Аверин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Марин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>, МБОУ «Средняя общеобразовательная школа №106».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Шаброва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Оксана Викторовна.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Афонина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Дарь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>, ОГБУДО «РЦДО». Руководитель: Аксенова Елена Васильевна.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Батюченко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Юли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, ОГБПОУ «Рязанский строительный колледж имени Героя Советского Союза В.А.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Беглова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>». Руководитель: Мещерякова Валентина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Губарева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Дарь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, ОГБПОУ «Рязанский строительный колледж имени Героя Советского Союза В.А.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Беглова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>». Руководитель: Мещерякова Валентина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Айнабеков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Гульмир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Суиндиковн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, педагог дополнительного образования МБУДО Дом детского творчества муниципального образования –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Путятинский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>- Краснухин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Марин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Викторовн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</w:t>
      </w:r>
      <w:r w:rsidRPr="00107B14">
        <w:rPr>
          <w:rFonts w:ascii="Calibri" w:eastAsia="Calibri" w:hAnsi="Calibri" w:cs="Times New Roman"/>
        </w:rPr>
        <w:t xml:space="preserve"> 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МБУДО Дом детского творчества муниципального образования –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Путятинский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Лубянов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Мари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>, ОГБПОУ «Рязанский многопрофильный колледж». Руководитель: Медведева Наталья Борисовна.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>- Буданов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>, учител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классов. МБОУ «Спасская СОШ».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>- Маркин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Дарь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, ОГБПОУ «Рязанский строительный колледж имени Героя Советского Союза В.А.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Беглова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>». Руководитель: Мещерякова Валентина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>- Мухитдинов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Алин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>, Филиал МБОУ «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Чулковская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Скопинского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Секиринская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ООШ». Руководитель: Володина Оксана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Оськина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Дарь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>, МОУ «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Клепиковская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СОШ № 1». Руководитель: Кукина Светлана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Хасановна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>- Пивоваров Иван, МОУ «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Пертовская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школа»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Чучковский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Рязанской области. Руководитель: Джалилова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Флюра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Бариевна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>-</w:t>
      </w:r>
      <w:r w:rsidRPr="00107B14">
        <w:rPr>
          <w:rFonts w:ascii="Calibri" w:eastAsia="Calibri" w:hAnsi="Calibri" w:cs="Times New Roman"/>
        </w:rPr>
        <w:t xml:space="preserve"> </w:t>
      </w:r>
      <w:r w:rsidRPr="00107B14">
        <w:rPr>
          <w:rFonts w:ascii="Times New Roman" w:eastAsia="Calibri" w:hAnsi="Times New Roman" w:cs="Times New Roman"/>
          <w:sz w:val="28"/>
          <w:szCs w:val="28"/>
        </w:rPr>
        <w:t>Пушкин Дмитри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07B14">
        <w:rPr>
          <w:rFonts w:ascii="Times New Roman" w:eastAsia="Calibri" w:hAnsi="Times New Roman" w:cs="Times New Roman"/>
          <w:sz w:val="28"/>
          <w:szCs w:val="28"/>
        </w:rPr>
        <w:t>, МБУ ДО РЦДТ. Руководитель: Алешина Ольга Андреевна.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>-  Решетов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Юли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, ОГБПОУ «Спасский политехникум». Руководитель: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Селицкая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Елена Петровна.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Щёкин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Валери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07B14">
        <w:rPr>
          <w:rFonts w:ascii="Times New Roman" w:eastAsia="Calibri" w:hAnsi="Times New Roman" w:cs="Times New Roman"/>
          <w:sz w:val="28"/>
          <w:szCs w:val="28"/>
        </w:rPr>
        <w:t>, МОУ «</w:t>
      </w:r>
      <w:proofErr w:type="spellStart"/>
      <w:r w:rsidRPr="00107B14">
        <w:rPr>
          <w:rFonts w:ascii="Times New Roman" w:eastAsia="Calibri" w:hAnsi="Times New Roman" w:cs="Times New Roman"/>
          <w:sz w:val="28"/>
          <w:szCs w:val="28"/>
        </w:rPr>
        <w:t>Пертовская</w:t>
      </w:r>
      <w:proofErr w:type="spellEnd"/>
      <w:r w:rsidRPr="00107B14">
        <w:rPr>
          <w:rFonts w:ascii="Times New Roman" w:eastAsia="Calibri" w:hAnsi="Times New Roman" w:cs="Times New Roman"/>
          <w:sz w:val="28"/>
          <w:szCs w:val="28"/>
        </w:rPr>
        <w:t xml:space="preserve"> школа». Руководитель: Гусева Марина Николаевна.</w:t>
      </w:r>
    </w:p>
    <w:p w:rsidR="00107B14" w:rsidRPr="00107B14" w:rsidRDefault="00107B14" w:rsidP="00107B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</w:t>
      </w:r>
      <w:r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«Эссе»</w:t>
      </w:r>
    </w:p>
    <w:p w:rsidR="00107B14" w:rsidRPr="00107B14" w:rsidRDefault="00107B14" w:rsidP="00107B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Ксени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proofErr w:type="gram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Новомичуринская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СОШ</w:t>
      </w:r>
      <w:proofErr w:type="gram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№1»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Кошеренкова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Анатольевна.</w:t>
      </w:r>
    </w:p>
    <w:p w:rsidR="00107B14" w:rsidRPr="00107B14" w:rsidRDefault="00107B14" w:rsidP="0010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107B14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  <w:lang w:eastAsia="ru-RU"/>
        </w:rPr>
        <w:t xml:space="preserve"> </w:t>
      </w:r>
      <w:proofErr w:type="spellStart"/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Прошкин</w:t>
      </w:r>
      <w:proofErr w:type="spellEnd"/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Вадим,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«Ново -Деревенская основная общеобразовательная школа»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Бодрова Ольга Михайловна.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ОГБУДО «Ресурсный центр дополнительного образования», г. Рязань. Руководитель: Мягкова Любовь Григорьевна.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Коськов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зам. директора по воспитательной работе,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Курская область.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Панфилов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классов, МБОУ «Школа №53», г. Рязань.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Волдаев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английского языка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«Школа № 47» г. Рязань.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Чиркина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Эдуардовна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педагог дополнительного образования, ОГБУДО «Ресурсный центр дополнительного образования», г. Рязань.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Грачев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МБДОУ «Детский сад №110».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Демин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педагог дополнительного образования ОГБУДО «Ресурсный центр дополнительного образования», г. Рязань.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Бакланов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продленного дня МБОУ «Школа № 55 с углубленным изучением отдельных учебных предметов».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Хабаров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ОГБУДО «РЦДО». Руководитель Мягкова Любовь Григорьевна.</w:t>
      </w:r>
    </w:p>
    <w:p w:rsidR="00107B14" w:rsidRPr="00107B14" w:rsidRDefault="00107B14" w:rsidP="00E462F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«Поэзия»</w:t>
      </w:r>
    </w:p>
    <w:p w:rsidR="00107B14" w:rsidRPr="00107B14" w:rsidRDefault="00107B14" w:rsidP="0010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Алешин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дополнительного образования МБУ ДО РЦДТ.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дополнительного образования</w:t>
      </w:r>
      <w:r w:rsidRPr="0010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«Межшкольный учебный центр города Рязани».</w:t>
      </w:r>
    </w:p>
    <w:p w:rsid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Бакланов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Михаил, филиал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Чулковская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Секиринская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proofErr w:type="gram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Скопинский</w:t>
      </w:r>
      <w:proofErr w:type="spellEnd"/>
      <w:proofErr w:type="gram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район. Руководитель: Ермакова Марина Алексеевна.            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Жалненков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МБОУ"Средняя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№ 7" муниципального образования — городской округ город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Руководитель: Захарова Татьяна Александровна.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Инюткин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Новомичуринская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Андреевна.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Поликарпов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литературы,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  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Калинин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Новомичуринская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ОГБПОУ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Новомичуринский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многоотраслевой техникум». 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Лобова Ирина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Кудряшова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ОГБПОУ «Спасский политехнический техникум».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Воробьева Ольга Владимировна.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Майнштейн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Марибжонов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Наргиз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Новомичуринская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Андреевна.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педагог-психолог, библиотекар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– психолог МБОУ ДО «Центр дополнительного образования» г. Спасск-Рязанский.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ОГБПОУ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Сасовский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индустриальный колледж имени полного кавалера ордена Славы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В.М.Шемарова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Руководитель: Михеенко Светлана Васильевна.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Ёнси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Иллюзий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Шашкин Дмитри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B14" w:rsidRPr="00107B14" w:rsidRDefault="00E513A4" w:rsidP="00E462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07B14"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ризер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107B14"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конкурса: </w:t>
      </w:r>
    </w:p>
    <w:p w:rsidR="00107B14" w:rsidRPr="00107B14" w:rsidRDefault="00E462FA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107B14"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«Изобразительное искусство»: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0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 Артем, МБОУ «Школа-интернат имени Героя Советского Союза, Национального Героя Италии Полетаева Федора Андриановича». Руководитель: Литовченко Анатолий Дмитриевич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Божко Мари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ОГБПОУ «Рязанский строительный колледж имени Героя Советского Союза В.А.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Руководитель: Мещерякова Валентина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Грачев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Филиал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Гарабаева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Какышовна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Ивушкин Алексе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Филиал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Колчанова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Филиал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области,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Гарабаева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Какышовна</w:t>
      </w:r>
      <w:proofErr w:type="spellEnd"/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Ларюшкин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Сынтульская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 Руководитель: Исаева Вера Александровна.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Новожилов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МБУДО Дом детского творчества муниципального образования –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Путятинский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Рязанской области. Руководитель: Кузнецова Любовь Ильинична.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ОГБПОУ «Рязанский строительный колледж имени Героя Советского Союза В.А.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Руководитель: Мещерякова Валентина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Суслин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ОГБПОУ «Рязанский многопрофильный колледж».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Юнькова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Александровна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Евсютин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Филиал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Гарабаева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Какышовна</w:t>
      </w:r>
      <w:proofErr w:type="spellEnd"/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Челеверов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ОГБПОУ «Рязанский строительный колледж имени Героя Советского Союза В.А.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Руководитель: Мещерякова Валентина Николаевна.</w:t>
      </w:r>
    </w:p>
    <w:p w:rsidR="00107B14" w:rsidRPr="00107B14" w:rsidRDefault="00107B14" w:rsidP="00E4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«Эссе»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Аксенов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дополнительного образования ОГБУДО «Ресурсный центр дополнительного образования», г. Рязань. 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Евстигнеев Иван,</w:t>
      </w:r>
      <w:r w:rsidRPr="00107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«Рязанский многопрофильный колледж».</w:t>
      </w:r>
      <w:r w:rsidRPr="00107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Ениватова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Владиславовна.</w:t>
      </w:r>
    </w:p>
    <w:p w:rsidR="00107B14" w:rsidRPr="00107B14" w:rsidRDefault="00E513A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Уклейкина</w:t>
      </w:r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Пертовская</w:t>
      </w:r>
      <w:proofErr w:type="spellEnd"/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школа». Руководитель: Джалилова </w:t>
      </w:r>
      <w:proofErr w:type="spellStart"/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Флюра</w:t>
      </w:r>
      <w:proofErr w:type="spellEnd"/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Бариевна</w:t>
      </w:r>
      <w:proofErr w:type="spellEnd"/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Пальянов Игор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Перекальская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ОШ» Руководитель: Агеева Ольга Александровна.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51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Клепикова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Анастаси</w:t>
      </w:r>
      <w:r w:rsidR="00E51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07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ОГБПОУ «Рязанский многопрофильный колледж». Руководитель: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Ениватова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Владиславовна.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Ефимов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ОГБПОУ Рязанский колледж имени Героя Советского Союза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Н.Н.Комарова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Юнусов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-организатор ОБЖ МБОУ «Павелецкая СОШ №1».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Репп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Марк, ОГБПОУ «Рязанский многопрофильный колледж». Руководитель: Андреева Римма Васильевна.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Небольсин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«Спасская средняя общеобразовательная школа».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Кузьмин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Филиал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Клекотковская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ООШ». Руководитель: Левина Елена Николаевна.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Яситников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Вячеславовн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«Павелецкая СОШ №1»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Рязанской области.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Давыдов Никит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ОГБПОУ «Рязанский многопрофильный колледж». Руководитель: Медведева Наталья Борисовна.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Шарахов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ОГБПОУ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Новомичуринский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многоотраслевой техникум». Руководитель: Лобова Ирина Николаевна.</w:t>
      </w:r>
    </w:p>
    <w:p w:rsidR="00107B14" w:rsidRPr="00107B14" w:rsidRDefault="00E462FA" w:rsidP="00E513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Дипломы</w:t>
      </w:r>
      <w:r w:rsidR="00107B14" w:rsidRPr="00107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активное участие</w:t>
      </w:r>
      <w:r w:rsidR="00107B14"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Ениватов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Владиславовн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</w:t>
      </w:r>
      <w:r w:rsidRPr="0010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«Рязанский многопрофильный колледж».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Мещеряков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 w:rsidRPr="0010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ОГБПОУ «Рязанский строительный колледж имени Героя Советского Союза В.А.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Беглова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7B14" w:rsidRPr="00107B14" w:rsidRDefault="00107B14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Гарабаев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Какышовн</w:t>
      </w:r>
      <w:r w:rsidR="00E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русского языка и литературы</w:t>
      </w:r>
      <w:r w:rsidRPr="0010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 МБОУ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«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Катинская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</w:t>
      </w:r>
      <w:proofErr w:type="spellStart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Скопинского</w:t>
      </w:r>
      <w:proofErr w:type="spellEnd"/>
      <w:r w:rsidRPr="0010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Рязанской области.</w:t>
      </w:r>
    </w:p>
    <w:p w:rsidR="00107B14" w:rsidRPr="00F5339E" w:rsidRDefault="00107B14" w:rsidP="00107B1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07B14" w:rsidRPr="00F5339E" w:rsidSect="00F70D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50C2"/>
    <w:multiLevelType w:val="hybridMultilevel"/>
    <w:tmpl w:val="CC68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2"/>
    <w:rsid w:val="00107B14"/>
    <w:rsid w:val="008A5B32"/>
    <w:rsid w:val="009D72DE"/>
    <w:rsid w:val="00E462FA"/>
    <w:rsid w:val="00E513A4"/>
    <w:rsid w:val="00EF46E5"/>
    <w:rsid w:val="00F5339E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BD44-BD84-4E59-868C-5ADDB688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2021-04-17T18:13:00Z</dcterms:created>
  <dcterms:modified xsi:type="dcterms:W3CDTF">2021-04-17T18:16:00Z</dcterms:modified>
</cp:coreProperties>
</file>